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06" w:rsidRPr="007D6F06" w:rsidRDefault="007D6F06" w:rsidP="007D6F06">
      <w:pPr>
        <w:spacing w:after="0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Тест для учащихся 8 класса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по физической культуре для контроля знаний раздела: «Волейбол»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Цель: определить уровень теоретических знаний учащихся по предмету «Физическая культура».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•</w:t>
      </w:r>
      <w:r w:rsidRPr="007D6F06">
        <w:rPr>
          <w:rFonts w:ascii="Times New Roman" w:hAnsi="Times New Roman" w:cs="Times New Roman"/>
        </w:rPr>
        <w:tab/>
        <w:t xml:space="preserve">оценка «5» ставится за правильное выполнение </w:t>
      </w:r>
      <w:r>
        <w:rPr>
          <w:rFonts w:ascii="Times New Roman" w:hAnsi="Times New Roman" w:cs="Times New Roman"/>
        </w:rPr>
        <w:t>9</w:t>
      </w:r>
      <w:r w:rsidRPr="007D6F06">
        <w:rPr>
          <w:rFonts w:ascii="Times New Roman" w:hAnsi="Times New Roman" w:cs="Times New Roman"/>
        </w:rPr>
        <w:t xml:space="preserve"> и более заданий;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•</w:t>
      </w:r>
      <w:r w:rsidRPr="007D6F06">
        <w:rPr>
          <w:rFonts w:ascii="Times New Roman" w:hAnsi="Times New Roman" w:cs="Times New Roman"/>
        </w:rPr>
        <w:tab/>
        <w:t xml:space="preserve">оценка «4» – за правильное выполнение </w:t>
      </w:r>
      <w:r>
        <w:rPr>
          <w:rFonts w:ascii="Times New Roman" w:hAnsi="Times New Roman" w:cs="Times New Roman"/>
        </w:rPr>
        <w:t>8</w:t>
      </w:r>
      <w:r w:rsidRPr="007D6F06">
        <w:rPr>
          <w:rFonts w:ascii="Times New Roman" w:hAnsi="Times New Roman" w:cs="Times New Roman"/>
        </w:rPr>
        <w:t xml:space="preserve"> заданий;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•</w:t>
      </w:r>
      <w:r w:rsidRPr="007D6F06">
        <w:rPr>
          <w:rFonts w:ascii="Times New Roman" w:hAnsi="Times New Roman" w:cs="Times New Roman"/>
        </w:rPr>
        <w:tab/>
        <w:t xml:space="preserve">оценка «3» – за правильное выполнение </w:t>
      </w:r>
      <w:r>
        <w:rPr>
          <w:rFonts w:ascii="Times New Roman" w:hAnsi="Times New Roman" w:cs="Times New Roman"/>
        </w:rPr>
        <w:t>6</w:t>
      </w:r>
      <w:r w:rsidRPr="007D6F06">
        <w:rPr>
          <w:rFonts w:ascii="Times New Roman" w:hAnsi="Times New Roman" w:cs="Times New Roman"/>
        </w:rPr>
        <w:t xml:space="preserve">  заданий;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Инструкция по заполнению тестовых заданий.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Отвечая на вопросы, нужно выбрать один правильный ответ из предложенных вариантов.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Бланк теоретического задания по волейболу для 8 класса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ФИО______________________________________________________________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Класс_____</w:t>
      </w:r>
    </w:p>
    <w:p w:rsidR="007D6F06" w:rsidRPr="007D6F06" w:rsidRDefault="007D6F06" w:rsidP="007D6F06">
      <w:pPr>
        <w:spacing w:after="0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1. Основным способом приема и передачи мяча в волейболе является …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а) нижняя передача мяча двумя руками;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б) нижняя передача одной рукой;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в) верхняя передача двумя руками.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2. Верхняя передача мяча выполняется приемом мяча …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а) на все пальцы обеих рук;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б) на три пальца и ладони рук;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в) на ладони;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г) на большой и указательный пальцы обеих рук.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3. При приеме мяча двумя руками снизу не рекомендуется принимать мяч …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а) на сомкнутые предплечья;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б) на раскрытые ладони;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в) на сомкнутые кулаки.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4. Обязательным условием правильного выполнения верхней передачи мяча является …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а) прием игроком стойки волейболиста;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б) своевременный выход игрока под мяч и выбор исходного положения;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в) своевременное сгибание и разгибание ног.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5. При верхней передаче мяча на большое расстояние передача заканчивается …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а) коротким движением рук и полным выпрямлением ног;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б) полусогнутыми руками;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в) полным выпрямлением рук и ног.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 xml:space="preserve">6. При приеме мяча сверху соприкосновение пальцев с мячом должно происходить </w:t>
      </w:r>
      <w:proofErr w:type="gramStart"/>
      <w:r w:rsidRPr="007D6F06">
        <w:rPr>
          <w:rFonts w:ascii="Times New Roman" w:hAnsi="Times New Roman" w:cs="Times New Roman"/>
          <w:b/>
        </w:rPr>
        <w:t>на</w:t>
      </w:r>
      <w:proofErr w:type="gramEnd"/>
      <w:r w:rsidRPr="007D6F06">
        <w:rPr>
          <w:rFonts w:ascii="Times New Roman" w:hAnsi="Times New Roman" w:cs="Times New Roman"/>
          <w:b/>
        </w:rPr>
        <w:t xml:space="preserve"> …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 xml:space="preserve">а) </w:t>
      </w:r>
      <w:proofErr w:type="gramStart"/>
      <w:r w:rsidRPr="007D6F06">
        <w:rPr>
          <w:rFonts w:ascii="Times New Roman" w:hAnsi="Times New Roman" w:cs="Times New Roman"/>
        </w:rPr>
        <w:t>уровне</w:t>
      </w:r>
      <w:proofErr w:type="gramEnd"/>
      <w:r w:rsidRPr="007D6F06">
        <w:rPr>
          <w:rFonts w:ascii="Times New Roman" w:hAnsi="Times New Roman" w:cs="Times New Roman"/>
        </w:rPr>
        <w:t xml:space="preserve"> верхней части лица в 15-20 см от него;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 xml:space="preserve">б) </w:t>
      </w:r>
      <w:proofErr w:type="gramStart"/>
      <w:r w:rsidRPr="007D6F06">
        <w:rPr>
          <w:rFonts w:ascii="Times New Roman" w:hAnsi="Times New Roman" w:cs="Times New Roman"/>
        </w:rPr>
        <w:t>расстоянии</w:t>
      </w:r>
      <w:proofErr w:type="gramEnd"/>
      <w:r w:rsidRPr="007D6F06">
        <w:rPr>
          <w:rFonts w:ascii="Times New Roman" w:hAnsi="Times New Roman" w:cs="Times New Roman"/>
        </w:rPr>
        <w:t xml:space="preserve"> 30-40 см выше головы;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 xml:space="preserve">в) </w:t>
      </w:r>
      <w:proofErr w:type="gramStart"/>
      <w:r w:rsidRPr="007D6F06">
        <w:rPr>
          <w:rFonts w:ascii="Times New Roman" w:hAnsi="Times New Roman" w:cs="Times New Roman"/>
        </w:rPr>
        <w:t>уровне</w:t>
      </w:r>
      <w:proofErr w:type="gramEnd"/>
      <w:r w:rsidRPr="007D6F06">
        <w:rPr>
          <w:rFonts w:ascii="Times New Roman" w:hAnsi="Times New Roman" w:cs="Times New Roman"/>
        </w:rPr>
        <w:t xml:space="preserve"> груди;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7. Что не является ошибкой при приеме мяча сверху?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а) Прием на выставленные вперед большие пальцы рук.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б) Прием на кисти рук, поставленные параллельно друг другу.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в) Прием на все пальцы рук.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8. Какой способ приема мяча следует применить, если подача сильная и мяч немного не долетает до игрока?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а) Сверху двумя руками.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б) Снизу двумя руками.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в) Одной рукой снизу.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  <w:b/>
        </w:rPr>
      </w:pPr>
      <w:r w:rsidRPr="007D6F06">
        <w:rPr>
          <w:rFonts w:ascii="Times New Roman" w:hAnsi="Times New Roman" w:cs="Times New Roman"/>
          <w:b/>
        </w:rPr>
        <w:t>9. Часто при неправильном приеме мяча сверху происходит растяжение мышц (связок) большого пальца руки. Что нельзя делать при оказании первой доврачебной помощи?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а) Охлаждать поврежденный сустав.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б) Согревать поврежденный сустав.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 w:rsidRPr="007D6F06">
        <w:rPr>
          <w:rFonts w:ascii="Times New Roman" w:hAnsi="Times New Roman" w:cs="Times New Roman"/>
        </w:rPr>
        <w:t>в) Обратиться к врачу.</w:t>
      </w:r>
    </w:p>
    <w:p w:rsidR="007D6F06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</w:p>
    <w:p w:rsidR="008C6C5B" w:rsidRPr="007D6F06" w:rsidRDefault="007D6F06" w:rsidP="007D6F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Какой подачи не существует?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Одной рукой снизу.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Двумя руками снизу.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Верхней прямой.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Верхней боковой.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C6C5B" w:rsidRPr="007D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DC"/>
    <w:rsid w:val="006B3EDC"/>
    <w:rsid w:val="007D6F06"/>
    <w:rsid w:val="008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2020-03-26T07:59:00Z</dcterms:created>
  <dcterms:modified xsi:type="dcterms:W3CDTF">2020-03-26T08:01:00Z</dcterms:modified>
</cp:coreProperties>
</file>